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56" w:rsidRDefault="009A6F56" w:rsidP="004B498B">
      <w:pPr>
        <w:spacing w:after="0" w:line="360" w:lineRule="auto"/>
        <w:ind w:firstLine="630"/>
        <w:jc w:val="both"/>
        <w:rPr>
          <w:rFonts w:ascii="Sylfaen" w:eastAsia="Times New Roman" w:hAnsi="Sylfaen" w:cs="Times New Roman"/>
          <w:lang w:val="ka-GE"/>
        </w:rPr>
      </w:pPr>
      <w:r w:rsidRPr="004B498B">
        <w:rPr>
          <w:rFonts w:ascii="Sylfaen" w:eastAsia="Times New Roman" w:hAnsi="Sylfaen" w:cs="Times New Roman"/>
          <w:lang w:val="ka-GE"/>
        </w:rPr>
        <w:t xml:space="preserve">გაცნობებთ, რომ სსიპ სოციალური მომსახურების სააგენტო ატარებს ბაზრის კვლევას </w:t>
      </w:r>
      <w:r w:rsidR="004B498B" w:rsidRPr="004B498B">
        <w:rPr>
          <w:rFonts w:ascii="Sylfaen" w:eastAsia="Times New Roman" w:hAnsi="Sylfaen" w:cs="Times New Roman"/>
          <w:lang w:val="ka-GE"/>
        </w:rPr>
        <w:t>უშაქრო დიაბეტით დაავადებულ</w:t>
      </w:r>
      <w:r w:rsidR="00E16EAC">
        <w:rPr>
          <w:rFonts w:ascii="Sylfaen" w:eastAsia="Times New Roman" w:hAnsi="Sylfaen" w:cs="Times New Roman"/>
          <w:lang w:val="ka-GE"/>
        </w:rPr>
        <w:t xml:space="preserve"> პაციენტთა</w:t>
      </w:r>
      <w:r w:rsidR="00304C57">
        <w:rPr>
          <w:rFonts w:ascii="Sylfaen" w:eastAsia="Times New Roman" w:hAnsi="Sylfaen" w:cs="Times New Roman"/>
          <w:lang w:val="ka-GE"/>
        </w:rPr>
        <w:t xml:space="preserve"> მედიკამენტებით უზრუნველყოფისთვის</w:t>
      </w:r>
      <w:r w:rsidR="00C17F99">
        <w:rPr>
          <w:rFonts w:ascii="Sylfaen" w:eastAsia="Times New Roman" w:hAnsi="Sylfaen" w:cs="Times New Roman"/>
          <w:lang w:val="ka-GE"/>
        </w:rPr>
        <w:t>,</w:t>
      </w:r>
      <w:r w:rsidR="00304C57">
        <w:rPr>
          <w:rFonts w:ascii="Sylfaen" w:eastAsia="Times New Roman" w:hAnsi="Sylfaen" w:cs="Times New Roman"/>
          <w:lang w:val="ka-GE"/>
        </w:rPr>
        <w:t xml:space="preserve"> </w:t>
      </w:r>
      <w:r w:rsidR="00E82ABA" w:rsidRPr="004B498B">
        <w:rPr>
          <w:rFonts w:ascii="Sylfaen" w:hAnsi="Sylfaen"/>
          <w:lang w:val="ka-GE"/>
        </w:rPr>
        <w:t>ანტიდიურეზული</w:t>
      </w:r>
      <w:r w:rsidR="004B498B" w:rsidRPr="004B498B">
        <w:rPr>
          <w:rFonts w:ascii="Sylfaen" w:eastAsia="Times New Roman" w:hAnsi="Sylfaen" w:cs="Times New Roman"/>
          <w:lang w:val="ka-GE"/>
        </w:rPr>
        <w:t xml:space="preserve"> ჰორმონის </w:t>
      </w:r>
      <w:r w:rsidR="00C16962" w:rsidRPr="004B498B">
        <w:rPr>
          <w:rFonts w:ascii="Sylfaen" w:eastAsia="Times New Roman" w:hAnsi="Sylfaen" w:cs="Times New Roman"/>
          <w:lang w:val="ka-GE"/>
        </w:rPr>
        <w:t xml:space="preserve"> </w:t>
      </w:r>
      <w:r w:rsidR="00E66E2F">
        <w:rPr>
          <w:rFonts w:ascii="Sylfaen" w:eastAsia="Times New Roman" w:hAnsi="Sylfaen" w:cs="Times New Roman"/>
          <w:lang w:val="ka-GE"/>
        </w:rPr>
        <w:t>შესყიდვის</w:t>
      </w:r>
      <w:r w:rsidRPr="004B498B">
        <w:rPr>
          <w:rFonts w:ascii="Sylfaen" w:eastAsia="Times New Roman" w:hAnsi="Sylfaen" w:cs="Times New Roman"/>
          <w:lang w:val="ka-GE"/>
        </w:rPr>
        <w:t xml:space="preserve"> სავარაუდო ღირებულების დადგენის მიზნით. </w:t>
      </w:r>
    </w:p>
    <w:p w:rsidR="006D1D29" w:rsidRPr="004B498B" w:rsidRDefault="006D1D29" w:rsidP="004B498B">
      <w:pPr>
        <w:spacing w:after="0" w:line="360" w:lineRule="auto"/>
        <w:ind w:firstLine="630"/>
        <w:jc w:val="both"/>
        <w:rPr>
          <w:rFonts w:ascii="Sylfaen" w:eastAsia="Times New Roman" w:hAnsi="Sylfaen" w:cs="Times New Roman"/>
          <w:lang w:val="ka-GE"/>
        </w:rPr>
      </w:pPr>
    </w:p>
    <w:p w:rsidR="009A6F56" w:rsidRPr="004B498B" w:rsidRDefault="00135C57" w:rsidP="006D1D29">
      <w:pPr>
        <w:spacing w:after="0" w:line="360" w:lineRule="auto"/>
        <w:ind w:firstLine="630"/>
        <w:jc w:val="both"/>
        <w:rPr>
          <w:rFonts w:ascii="Sylfaen" w:eastAsia="Times New Roman" w:hAnsi="Sylfaen" w:cs="Times New Roman"/>
          <w:lang w:val="ka-GE"/>
        </w:rPr>
      </w:pPr>
      <w:r w:rsidRPr="006D1D29">
        <w:rPr>
          <w:rFonts w:ascii="Sylfaen" w:eastAsia="Times New Roman" w:hAnsi="Sylfaen" w:cs="Times New Roman"/>
          <w:lang w:val="ka-GE"/>
        </w:rPr>
        <w:t xml:space="preserve">შესყიდვის ობიექტია: </w:t>
      </w:r>
      <w:r w:rsidR="004B498B" w:rsidRPr="006D1D29">
        <w:rPr>
          <w:rFonts w:ascii="Sylfaen" w:eastAsia="Times New Roman" w:hAnsi="Sylfaen" w:cs="Times New Roman"/>
          <w:lang w:val="ka-GE"/>
        </w:rPr>
        <w:t xml:space="preserve">ანტიდიურეზული ჰორმონი (ცხვირის წვეთები და/ან სფრეი და/ან აბები და/ან პერორალური ლიოფილიზატი) – 5 000 000 </w:t>
      </w:r>
      <w:r w:rsidR="005F28CF" w:rsidRPr="006D1D29">
        <w:rPr>
          <w:rFonts w:ascii="Sylfaen" w:eastAsia="Times New Roman" w:hAnsi="Sylfaen" w:cs="Times New Roman"/>
          <w:lang w:val="ka-GE"/>
        </w:rPr>
        <w:t>მიკროგრამი.</w:t>
      </w:r>
    </w:p>
    <w:p w:rsidR="006D1D29" w:rsidRDefault="006D1D29" w:rsidP="006D1D29">
      <w:pPr>
        <w:spacing w:after="0" w:line="360" w:lineRule="auto"/>
        <w:ind w:firstLine="630"/>
        <w:jc w:val="both"/>
        <w:rPr>
          <w:rFonts w:ascii="Sylfaen" w:eastAsia="Times New Roman" w:hAnsi="Sylfaen" w:cs="Times New Roman"/>
          <w:lang w:val="ka-GE"/>
        </w:rPr>
      </w:pPr>
    </w:p>
    <w:p w:rsidR="009A6F56" w:rsidRPr="004B498B" w:rsidRDefault="009A6F56" w:rsidP="006D1D29">
      <w:pPr>
        <w:spacing w:after="0" w:line="360" w:lineRule="auto"/>
        <w:ind w:firstLine="630"/>
        <w:jc w:val="both"/>
        <w:rPr>
          <w:rFonts w:ascii="Sylfaen" w:eastAsia="Times New Roman" w:hAnsi="Sylfaen" w:cs="Times New Roman"/>
          <w:lang w:val="ka-GE"/>
        </w:rPr>
      </w:pPr>
      <w:r w:rsidRPr="004B498B">
        <w:rPr>
          <w:rFonts w:ascii="Sylfaen" w:eastAsia="Times New Roman" w:hAnsi="Sylfaen" w:cs="Times New Roman"/>
          <w:lang w:val="ka-GE"/>
        </w:rPr>
        <w:t xml:space="preserve">აღნიშნულიდან გამომდინარე, გთხოვთ, არა უგვიანეს 2015 წლის </w:t>
      </w:r>
      <w:r w:rsidR="00C16962" w:rsidRPr="004B498B">
        <w:rPr>
          <w:rFonts w:ascii="Sylfaen" w:eastAsia="Times New Roman" w:hAnsi="Sylfaen" w:cs="Times New Roman"/>
          <w:lang w:val="ka-GE"/>
        </w:rPr>
        <w:t>23</w:t>
      </w:r>
      <w:r w:rsidRPr="004B498B">
        <w:rPr>
          <w:rFonts w:ascii="Sylfaen" w:eastAsia="Times New Roman" w:hAnsi="Sylfaen" w:cs="Times New Roman"/>
          <w:lang w:val="ka-GE"/>
        </w:rPr>
        <w:t xml:space="preserve"> მარტისა, წარმოგვიდგინოთ შემდეგი ინფორმაცია:</w:t>
      </w:r>
    </w:p>
    <w:p w:rsidR="009A6F56" w:rsidRPr="004B498B" w:rsidRDefault="009A6F56" w:rsidP="004B498B">
      <w:pPr>
        <w:pStyle w:val="ListParagraph"/>
        <w:numPr>
          <w:ilvl w:val="0"/>
          <w:numId w:val="3"/>
        </w:num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4B498B">
        <w:rPr>
          <w:rFonts w:ascii="Sylfaen" w:eastAsia="Times New Roman" w:hAnsi="Sylfaen" w:cs="Times New Roman"/>
          <w:lang w:val="ka-GE"/>
        </w:rPr>
        <w:t>ერთეულის ფასი;</w:t>
      </w:r>
    </w:p>
    <w:p w:rsidR="009A6F56" w:rsidRPr="004B498B" w:rsidRDefault="009A6F56" w:rsidP="004B498B">
      <w:pPr>
        <w:pStyle w:val="ListParagraph"/>
        <w:numPr>
          <w:ilvl w:val="0"/>
          <w:numId w:val="3"/>
        </w:num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4B498B">
        <w:rPr>
          <w:rFonts w:ascii="Sylfaen" w:eastAsia="Times New Roman" w:hAnsi="Sylfaen" w:cs="Times New Roman"/>
          <w:lang w:val="ka-GE"/>
        </w:rPr>
        <w:t>წარმოშობის ქვეყანა და მწარმოებელი;</w:t>
      </w:r>
    </w:p>
    <w:p w:rsidR="009A6F56" w:rsidRPr="004B498B" w:rsidRDefault="009A6F56" w:rsidP="004B498B">
      <w:pPr>
        <w:pStyle w:val="ListParagraph"/>
        <w:numPr>
          <w:ilvl w:val="0"/>
          <w:numId w:val="3"/>
        </w:num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4B498B">
        <w:rPr>
          <w:rFonts w:ascii="Sylfaen" w:eastAsia="Times New Roman" w:hAnsi="Sylfaen" w:cs="Times New Roman"/>
          <w:lang w:val="ka-GE"/>
        </w:rPr>
        <w:t>მოწოდებ</w:t>
      </w:r>
      <w:r w:rsidR="00F92B92">
        <w:rPr>
          <w:rFonts w:ascii="Sylfaen" w:eastAsia="Times New Roman" w:hAnsi="Sylfaen" w:cs="Times New Roman"/>
          <w:lang w:val="ka-GE"/>
        </w:rPr>
        <w:t>ის პირობები და ვადა.</w:t>
      </w:r>
    </w:p>
    <w:p w:rsidR="006D1D29" w:rsidRDefault="006D1D29" w:rsidP="006D1D29">
      <w:pPr>
        <w:spacing w:after="0" w:line="360" w:lineRule="auto"/>
        <w:jc w:val="both"/>
        <w:rPr>
          <w:rFonts w:ascii="Sylfaen" w:eastAsia="Times New Roman" w:hAnsi="Sylfaen" w:cs="Times New Roman"/>
          <w:lang w:val="ka-GE"/>
        </w:rPr>
      </w:pPr>
    </w:p>
    <w:p w:rsidR="009A6F56" w:rsidRPr="004B498B" w:rsidRDefault="009A6F56" w:rsidP="006D1D29">
      <w:pPr>
        <w:spacing w:after="0" w:line="360" w:lineRule="auto"/>
        <w:ind w:firstLine="630"/>
        <w:jc w:val="both"/>
        <w:rPr>
          <w:rFonts w:ascii="Sylfaen" w:eastAsia="Times New Roman" w:hAnsi="Sylfaen" w:cs="Times New Roman"/>
          <w:lang w:val="ka-GE"/>
        </w:rPr>
      </w:pPr>
      <w:r w:rsidRPr="004B498B">
        <w:rPr>
          <w:rFonts w:ascii="Sylfaen" w:eastAsia="Times New Roman" w:hAnsi="Sylfaen" w:cs="Times New Roman"/>
          <w:lang w:val="ka-GE"/>
        </w:rPr>
        <w:t xml:space="preserve">შესაბამისი ინფორმაცია/მონაცემები შეგიძლიათ მოგვაწოდოთ ელექტრონული ფოსტის მისამართზე: </w:t>
      </w:r>
      <w:hyperlink r:id="rId6" w:history="1">
        <w:r w:rsidRPr="006D1D29">
          <w:rPr>
            <w:rFonts w:ascii="Sylfaen" w:eastAsia="Times New Roman" w:hAnsi="Sylfaen" w:cs="Times New Roman"/>
            <w:lang w:val="ka-GE"/>
          </w:rPr>
          <w:t>goniani@ssa.gov.ge</w:t>
        </w:r>
      </w:hyperlink>
      <w:r w:rsidR="006D1D29">
        <w:rPr>
          <w:rFonts w:ascii="Sylfaen" w:eastAsia="Times New Roman" w:hAnsi="Sylfaen" w:cs="Times New Roman"/>
          <w:lang w:val="ka-GE"/>
        </w:rPr>
        <w:t xml:space="preserve"> </w:t>
      </w:r>
      <w:r w:rsidRPr="004B498B">
        <w:rPr>
          <w:rFonts w:ascii="Sylfaen" w:eastAsia="Times New Roman" w:hAnsi="Sylfaen" w:cs="Times New Roman"/>
          <w:lang w:val="ka-GE"/>
        </w:rPr>
        <w:t>ან წერილობით წარადგინოთ სსიპ სოციალური მომსახურების სააგენტოში (თბილისი, წერეთლის გამზ. N144).</w:t>
      </w:r>
    </w:p>
    <w:p w:rsidR="009A6F56" w:rsidRPr="004B498B" w:rsidRDefault="009A6F56" w:rsidP="006D1D29">
      <w:pPr>
        <w:spacing w:after="0" w:line="360" w:lineRule="auto"/>
        <w:ind w:firstLine="630"/>
        <w:jc w:val="both"/>
        <w:rPr>
          <w:rFonts w:ascii="Sylfaen" w:eastAsia="Times New Roman" w:hAnsi="Sylfaen" w:cs="Times New Roman"/>
          <w:lang w:val="ka-GE"/>
        </w:rPr>
      </w:pPr>
      <w:r w:rsidRPr="004B498B">
        <w:rPr>
          <w:rFonts w:ascii="Sylfaen" w:eastAsia="Times New Roman" w:hAnsi="Sylfaen" w:cs="Times New Roman"/>
          <w:lang w:val="ka-GE"/>
        </w:rPr>
        <w:t xml:space="preserve">წინასწარ გიხდით მადლობას ბაზრის კვლევაში მონაწილეობისთვის. </w:t>
      </w:r>
    </w:p>
    <w:p w:rsidR="009A6F56" w:rsidRPr="006D1D29" w:rsidRDefault="009A6F56" w:rsidP="006D1D29">
      <w:pPr>
        <w:spacing w:after="0" w:line="360" w:lineRule="auto"/>
        <w:ind w:firstLine="630"/>
        <w:jc w:val="both"/>
        <w:rPr>
          <w:rFonts w:ascii="Sylfaen" w:eastAsia="Times New Roman" w:hAnsi="Sylfaen" w:cs="Times New Roman"/>
          <w:lang w:val="ka-GE"/>
        </w:rPr>
      </w:pPr>
    </w:p>
    <w:p w:rsidR="009A6F56" w:rsidRPr="006D1D29" w:rsidRDefault="009A6F56" w:rsidP="006D1D29">
      <w:pPr>
        <w:spacing w:after="0" w:line="360" w:lineRule="auto"/>
        <w:ind w:firstLine="630"/>
        <w:jc w:val="both"/>
        <w:rPr>
          <w:rFonts w:ascii="Sylfaen" w:eastAsia="Times New Roman" w:hAnsi="Sylfaen" w:cs="Times New Roman"/>
          <w:lang w:val="ka-GE"/>
        </w:rPr>
      </w:pPr>
    </w:p>
    <w:p w:rsidR="004A4425" w:rsidRPr="004B498B" w:rsidRDefault="004A4425" w:rsidP="004B498B">
      <w:pPr>
        <w:spacing w:after="0" w:line="360" w:lineRule="auto"/>
      </w:pPr>
      <w:bookmarkStart w:id="0" w:name="_GoBack"/>
      <w:bookmarkEnd w:id="0"/>
    </w:p>
    <w:sectPr w:rsidR="004A4425" w:rsidRPr="004B498B" w:rsidSect="007A1E61"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A7FFE"/>
    <w:multiLevelType w:val="hybridMultilevel"/>
    <w:tmpl w:val="270EA8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2596E"/>
    <w:multiLevelType w:val="hybridMultilevel"/>
    <w:tmpl w:val="451CA5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D01BB"/>
    <w:multiLevelType w:val="hybridMultilevel"/>
    <w:tmpl w:val="0C06807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947CF3"/>
    <w:multiLevelType w:val="hybridMultilevel"/>
    <w:tmpl w:val="761ED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534163"/>
    <w:multiLevelType w:val="hybridMultilevel"/>
    <w:tmpl w:val="8870B1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1134A9"/>
    <w:multiLevelType w:val="hybridMultilevel"/>
    <w:tmpl w:val="60088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B4024"/>
    <w:multiLevelType w:val="hybridMultilevel"/>
    <w:tmpl w:val="F1DC0B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B5C"/>
    <w:rsid w:val="00011AAB"/>
    <w:rsid w:val="0002625A"/>
    <w:rsid w:val="00042544"/>
    <w:rsid w:val="00090D7F"/>
    <w:rsid w:val="000924F7"/>
    <w:rsid w:val="00092B07"/>
    <w:rsid w:val="00096BC6"/>
    <w:rsid w:val="000D5541"/>
    <w:rsid w:val="0010692B"/>
    <w:rsid w:val="00124B5C"/>
    <w:rsid w:val="00135C57"/>
    <w:rsid w:val="00172A3C"/>
    <w:rsid w:val="00177DDB"/>
    <w:rsid w:val="00192652"/>
    <w:rsid w:val="0020525C"/>
    <w:rsid w:val="00241137"/>
    <w:rsid w:val="0024332B"/>
    <w:rsid w:val="00251CC0"/>
    <w:rsid w:val="002705AA"/>
    <w:rsid w:val="00287A04"/>
    <w:rsid w:val="002A37D0"/>
    <w:rsid w:val="002D2660"/>
    <w:rsid w:val="002D7D5B"/>
    <w:rsid w:val="002E2E70"/>
    <w:rsid w:val="00304C57"/>
    <w:rsid w:val="00344B3F"/>
    <w:rsid w:val="00346C45"/>
    <w:rsid w:val="00370CF7"/>
    <w:rsid w:val="003A4784"/>
    <w:rsid w:val="003A4A80"/>
    <w:rsid w:val="003A7F00"/>
    <w:rsid w:val="003E4511"/>
    <w:rsid w:val="0042150D"/>
    <w:rsid w:val="00432C25"/>
    <w:rsid w:val="00446FAA"/>
    <w:rsid w:val="004548B8"/>
    <w:rsid w:val="00486E09"/>
    <w:rsid w:val="004A4425"/>
    <w:rsid w:val="004B498B"/>
    <w:rsid w:val="004C6790"/>
    <w:rsid w:val="00530E95"/>
    <w:rsid w:val="00531BC8"/>
    <w:rsid w:val="00545A4F"/>
    <w:rsid w:val="00550AAD"/>
    <w:rsid w:val="005659F1"/>
    <w:rsid w:val="0057207A"/>
    <w:rsid w:val="00585EC2"/>
    <w:rsid w:val="005A6021"/>
    <w:rsid w:val="005A7AF8"/>
    <w:rsid w:val="005B7F4B"/>
    <w:rsid w:val="005F28CF"/>
    <w:rsid w:val="00632BEA"/>
    <w:rsid w:val="00651991"/>
    <w:rsid w:val="00652223"/>
    <w:rsid w:val="006706EC"/>
    <w:rsid w:val="00681ED3"/>
    <w:rsid w:val="0068627E"/>
    <w:rsid w:val="006A0BDE"/>
    <w:rsid w:val="006C284E"/>
    <w:rsid w:val="006D1D29"/>
    <w:rsid w:val="006D272F"/>
    <w:rsid w:val="006E4A33"/>
    <w:rsid w:val="0070352C"/>
    <w:rsid w:val="00706454"/>
    <w:rsid w:val="007445F3"/>
    <w:rsid w:val="00782A9B"/>
    <w:rsid w:val="00790A6C"/>
    <w:rsid w:val="00795597"/>
    <w:rsid w:val="007A1E61"/>
    <w:rsid w:val="007A7953"/>
    <w:rsid w:val="007B3366"/>
    <w:rsid w:val="007B591A"/>
    <w:rsid w:val="007D7147"/>
    <w:rsid w:val="007E185F"/>
    <w:rsid w:val="007E2B2C"/>
    <w:rsid w:val="007E5EC7"/>
    <w:rsid w:val="008307EA"/>
    <w:rsid w:val="0088594E"/>
    <w:rsid w:val="008B62C2"/>
    <w:rsid w:val="008B662C"/>
    <w:rsid w:val="008C0239"/>
    <w:rsid w:val="008C19B1"/>
    <w:rsid w:val="008D71B5"/>
    <w:rsid w:val="008E3FBD"/>
    <w:rsid w:val="00905EAC"/>
    <w:rsid w:val="0092481D"/>
    <w:rsid w:val="0093117B"/>
    <w:rsid w:val="00946623"/>
    <w:rsid w:val="009524AE"/>
    <w:rsid w:val="0096524D"/>
    <w:rsid w:val="00981410"/>
    <w:rsid w:val="00997FA5"/>
    <w:rsid w:val="009A6F56"/>
    <w:rsid w:val="00A0027B"/>
    <w:rsid w:val="00A06C53"/>
    <w:rsid w:val="00A06CF0"/>
    <w:rsid w:val="00A112A1"/>
    <w:rsid w:val="00A2160F"/>
    <w:rsid w:val="00A223D5"/>
    <w:rsid w:val="00A42F23"/>
    <w:rsid w:val="00A554E8"/>
    <w:rsid w:val="00A93A99"/>
    <w:rsid w:val="00AF24A1"/>
    <w:rsid w:val="00B15438"/>
    <w:rsid w:val="00B2158C"/>
    <w:rsid w:val="00B21DEE"/>
    <w:rsid w:val="00B553F2"/>
    <w:rsid w:val="00B7563B"/>
    <w:rsid w:val="00B945EC"/>
    <w:rsid w:val="00B950C1"/>
    <w:rsid w:val="00C00EB2"/>
    <w:rsid w:val="00C16962"/>
    <w:rsid w:val="00C17F99"/>
    <w:rsid w:val="00C42C8A"/>
    <w:rsid w:val="00C568BD"/>
    <w:rsid w:val="00CA1783"/>
    <w:rsid w:val="00CB2487"/>
    <w:rsid w:val="00CD064E"/>
    <w:rsid w:val="00CE14FC"/>
    <w:rsid w:val="00CF1B17"/>
    <w:rsid w:val="00D12B01"/>
    <w:rsid w:val="00D15870"/>
    <w:rsid w:val="00D204F5"/>
    <w:rsid w:val="00D3181D"/>
    <w:rsid w:val="00D3370C"/>
    <w:rsid w:val="00D378BC"/>
    <w:rsid w:val="00D649A3"/>
    <w:rsid w:val="00D9261F"/>
    <w:rsid w:val="00DC1005"/>
    <w:rsid w:val="00DC482D"/>
    <w:rsid w:val="00E1623D"/>
    <w:rsid w:val="00E16EAC"/>
    <w:rsid w:val="00E433BE"/>
    <w:rsid w:val="00E50781"/>
    <w:rsid w:val="00E55167"/>
    <w:rsid w:val="00E66E2F"/>
    <w:rsid w:val="00E70EEB"/>
    <w:rsid w:val="00E73C02"/>
    <w:rsid w:val="00E82684"/>
    <w:rsid w:val="00E82ABA"/>
    <w:rsid w:val="00E90912"/>
    <w:rsid w:val="00EC033C"/>
    <w:rsid w:val="00EC5DB5"/>
    <w:rsid w:val="00ED4778"/>
    <w:rsid w:val="00F14EC9"/>
    <w:rsid w:val="00F21DD9"/>
    <w:rsid w:val="00F30E85"/>
    <w:rsid w:val="00F35D46"/>
    <w:rsid w:val="00F36707"/>
    <w:rsid w:val="00F43E56"/>
    <w:rsid w:val="00F51B99"/>
    <w:rsid w:val="00F92B92"/>
    <w:rsid w:val="00FA7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F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7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2B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A04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A4A80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3A4A80"/>
    <w:rPr>
      <w:b/>
      <w:bCs/>
    </w:rPr>
  </w:style>
  <w:style w:type="table" w:styleId="TableGrid">
    <w:name w:val="Table Grid"/>
    <w:basedOn w:val="TableNormal"/>
    <w:uiPriority w:val="59"/>
    <w:rsid w:val="00DC4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[Normal]"/>
    <w:uiPriority w:val="99"/>
    <w:rsid w:val="008E3F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F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7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2B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A04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A4A80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3A4A80"/>
    <w:rPr>
      <w:b/>
      <w:bCs/>
    </w:rPr>
  </w:style>
  <w:style w:type="table" w:styleId="TableGrid">
    <w:name w:val="Table Grid"/>
    <w:basedOn w:val="TableNormal"/>
    <w:uiPriority w:val="59"/>
    <w:rsid w:val="00DC4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[Normal]"/>
    <w:uiPriority w:val="99"/>
    <w:rsid w:val="008E3F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1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oniani@ssa.gov.g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 Abramishvili</dc:creator>
  <cp:lastModifiedBy>goniani</cp:lastModifiedBy>
  <cp:revision>2</cp:revision>
  <cp:lastPrinted>2014-12-04T06:52:00Z</cp:lastPrinted>
  <dcterms:created xsi:type="dcterms:W3CDTF">2015-03-18T11:16:00Z</dcterms:created>
  <dcterms:modified xsi:type="dcterms:W3CDTF">2015-03-18T11:16:00Z</dcterms:modified>
</cp:coreProperties>
</file>